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691BB9B1" w:rsidR="00C86C57" w:rsidRPr="00D304BD" w:rsidRDefault="00EA4C9C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ПРИЛОЖЕНИЕ № 1</w:t>
      </w:r>
      <w:r>
        <w:rPr>
          <w:sz w:val="28"/>
          <w:szCs w:val="28"/>
        </w:rPr>
        <w:fldChar w:fldCharType="end"/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1" w14:textId="39850368" w:rsidR="00C86C57" w:rsidRPr="009C63DB" w:rsidRDefault="007E55CB" w:rsidP="00EA4C9C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к</w:t>
      </w:r>
      <w:r w:rsidR="00EA4C9C">
        <w:rPr>
          <w:sz w:val="28"/>
          <w:szCs w:val="28"/>
        </w:rPr>
        <w:t xml:space="preserve"> Положению о проведении регионального этапа Всероссийского конкурса исследовательских проектов «Без срока давности» среди обучающихся 8-11 классов образовательных организаций, реализующих образовательные программы основного общего, среднего общего образования и обучающихся образовательных организаций, реализующих образовательные программы среднего профессионального образования, в 2021-2022 учебном го</w:t>
      </w:r>
      <w:r w:rsidR="004A61F6">
        <w:rPr>
          <w:sz w:val="28"/>
          <w:szCs w:val="28"/>
        </w:rPr>
        <w:t>ду, утвержденному распоряжением</w:t>
      </w:r>
      <w:r>
        <w:rPr>
          <w:sz w:val="28"/>
          <w:szCs w:val="28"/>
        </w:rPr>
        <w:t xml:space="preserve"> </w:t>
      </w:r>
      <w:r w:rsidR="00EA4C9C">
        <w:rPr>
          <w:sz w:val="28"/>
          <w:szCs w:val="28"/>
        </w:rPr>
        <w:t xml:space="preserve">министерства образования </w:t>
      </w: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566BB5">
            <w:pPr>
              <w:rPr>
                <w:sz w:val="28"/>
                <w:szCs w:val="28"/>
              </w:rPr>
            </w:pPr>
            <w:bookmarkStart w:id="1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1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2" w:name="ТекстовоеПоле4"/>
            <w:bookmarkEnd w:id="2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B" w14:textId="77777777" w:rsidR="00765FB3" w:rsidRPr="00765FB3" w:rsidRDefault="00765FB3" w:rsidP="00765FB3">
      <w:pPr>
        <w:spacing w:after="1400"/>
        <w:rPr>
          <w:sz w:val="28"/>
          <w:szCs w:val="28"/>
        </w:rPr>
      </w:pPr>
    </w:p>
    <w:p w14:paraId="2F9BEE0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9BEE0F" w14:textId="712F362A" w:rsidR="00765FB3" w:rsidRPr="00EA4C9C" w:rsidRDefault="00EA4C9C" w:rsidP="00EA4C9C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Заявка"/>
            </w:textInput>
          </w:ffData>
        </w:fldChar>
      </w:r>
      <w:r>
        <w:rPr>
          <w:b/>
          <w:bCs/>
          <w:caps/>
          <w:sz w:val="28"/>
          <w:szCs w:val="28"/>
        </w:rPr>
        <w:instrText xml:space="preserve"> FORMTEXT </w:instrText>
      </w:r>
      <w:r>
        <w:rPr>
          <w:b/>
          <w:bCs/>
          <w:caps/>
          <w:sz w:val="28"/>
          <w:szCs w:val="28"/>
        </w:rPr>
      </w:r>
      <w:r>
        <w:rPr>
          <w:b/>
          <w:bCs/>
          <w:caps/>
          <w:sz w:val="28"/>
          <w:szCs w:val="28"/>
        </w:rPr>
        <w:fldChar w:fldCharType="separate"/>
      </w:r>
      <w:r>
        <w:rPr>
          <w:b/>
          <w:bCs/>
          <w:caps/>
          <w:noProof/>
          <w:sz w:val="28"/>
          <w:szCs w:val="28"/>
        </w:rPr>
        <w:t>Заявка</w:t>
      </w:r>
      <w:r>
        <w:rPr>
          <w:b/>
          <w:bCs/>
          <w:caps/>
          <w:sz w:val="28"/>
          <w:szCs w:val="28"/>
        </w:rPr>
        <w:fldChar w:fldCharType="end"/>
      </w:r>
    </w:p>
    <w:p w14:paraId="2F9BEE10" w14:textId="1CB5369D" w:rsidR="00765FB3" w:rsidRDefault="00EA4C9C" w:rsidP="00EA4C9C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региональном этапе Всероссийского конкурса исследовательских проектов «Без срока давности» среди обучающихся 8-11 классов образовательных организаций, реализующих образовательные программы основного общего, среднего общего образования и обучающихся образовательных организаций, реализующих образовательные программы среднего профессионального образования, в 2021-2022 учебном году</w:t>
      </w:r>
    </w:p>
    <w:p w14:paraId="3EE0862C" w14:textId="77777777" w:rsidR="007E55CB" w:rsidRDefault="007E55CB" w:rsidP="00EA4C9C">
      <w:pPr>
        <w:spacing w:after="480"/>
        <w:jc w:val="center"/>
        <w:rPr>
          <w:b/>
          <w:bCs/>
          <w:sz w:val="28"/>
          <w:szCs w:val="28"/>
        </w:rPr>
        <w:sectPr w:rsidR="007E55CB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1"/>
        <w:gridCol w:w="3676"/>
        <w:gridCol w:w="810"/>
        <w:gridCol w:w="1044"/>
      </w:tblGrid>
      <w:tr w:rsidR="00EA4C9C" w14:paraId="7BDD348C" w14:textId="77777777" w:rsidTr="00EA4C9C">
        <w:trPr>
          <w:trHeight w:hRule="exact" w:val="576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767A32" w14:textId="77777777" w:rsidR="00EA4C9C" w:rsidRDefault="00EA4C9C" w:rsidP="00EA4C9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"/>
              </w:rPr>
              <w:t>Наименование субъекта Российской Федерации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ABFCF" w14:textId="77777777" w:rsidR="00EA4C9C" w:rsidRDefault="00EA4C9C" w:rsidP="00EA4C9C">
            <w:pPr>
              <w:rPr>
                <w:sz w:val="10"/>
                <w:szCs w:val="10"/>
              </w:rPr>
            </w:pPr>
          </w:p>
        </w:tc>
      </w:tr>
      <w:tr w:rsidR="00EA4C9C" w14:paraId="7F756F65" w14:textId="77777777" w:rsidTr="00EA4C9C">
        <w:trPr>
          <w:trHeight w:hRule="exact" w:val="288"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5E295" w14:textId="77777777" w:rsidR="00EA4C9C" w:rsidRDefault="00EA4C9C" w:rsidP="00EA4C9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"/>
              </w:rPr>
              <w:t xml:space="preserve">Данные обучающихся участников </w:t>
            </w:r>
            <w:bookmarkStart w:id="3" w:name="_GoBack"/>
            <w:r>
              <w:rPr>
                <w:rStyle w:val="212pt"/>
              </w:rPr>
              <w:t>К</w:t>
            </w:r>
            <w:bookmarkEnd w:id="3"/>
            <w:r>
              <w:rPr>
                <w:rStyle w:val="212pt"/>
              </w:rPr>
              <w:t>онкурса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2548E" w14:textId="77777777" w:rsidR="00EA4C9C" w:rsidRDefault="00EA4C9C" w:rsidP="00EA4C9C">
            <w:pPr>
              <w:pStyle w:val="20"/>
              <w:shd w:val="clear" w:color="auto" w:fill="auto"/>
              <w:spacing w:after="0" w:line="266" w:lineRule="exact"/>
              <w:ind w:firstLine="0"/>
            </w:pPr>
            <w:r>
              <w:rPr>
                <w:rStyle w:val="212pt"/>
              </w:rPr>
              <w:t>Ф. И. О.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B2B11D" w14:textId="77777777" w:rsidR="00EA4C9C" w:rsidRDefault="00EA4C9C" w:rsidP="00EA4C9C">
            <w:pPr>
              <w:pStyle w:val="20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212pt"/>
              </w:rPr>
              <w:t>Класс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418419" w14:textId="77777777" w:rsidR="00EA4C9C" w:rsidRDefault="00EA4C9C" w:rsidP="00EA4C9C">
            <w:pPr>
              <w:pStyle w:val="20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212pt"/>
              </w:rPr>
              <w:t>Возраст</w:t>
            </w:r>
          </w:p>
        </w:tc>
      </w:tr>
      <w:tr w:rsidR="00EA4C9C" w14:paraId="77B1C259" w14:textId="77777777" w:rsidTr="00EA4C9C">
        <w:trPr>
          <w:trHeight w:hRule="exact" w:val="284"/>
        </w:trPr>
        <w:tc>
          <w:tcPr>
            <w:tcW w:w="38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3F7E5C" w14:textId="77777777" w:rsidR="00EA4C9C" w:rsidRDefault="00EA4C9C" w:rsidP="00EA4C9C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F7540" w14:textId="77777777" w:rsidR="00EA4C9C" w:rsidRDefault="00EA4C9C" w:rsidP="00EA4C9C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1EC52" w14:textId="77777777" w:rsidR="00EA4C9C" w:rsidRDefault="00EA4C9C" w:rsidP="00EA4C9C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3D7FB" w14:textId="77777777" w:rsidR="00EA4C9C" w:rsidRDefault="00EA4C9C" w:rsidP="00EA4C9C">
            <w:pPr>
              <w:rPr>
                <w:sz w:val="10"/>
                <w:szCs w:val="10"/>
              </w:rPr>
            </w:pPr>
          </w:p>
        </w:tc>
      </w:tr>
      <w:tr w:rsidR="00EA4C9C" w14:paraId="3549D94F" w14:textId="77777777" w:rsidTr="00EA4C9C">
        <w:trPr>
          <w:trHeight w:hRule="exact" w:val="284"/>
        </w:trPr>
        <w:tc>
          <w:tcPr>
            <w:tcW w:w="38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79CE6F" w14:textId="77777777" w:rsidR="00EA4C9C" w:rsidRDefault="00EA4C9C" w:rsidP="00EA4C9C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16D23" w14:textId="77777777" w:rsidR="00EA4C9C" w:rsidRDefault="00EA4C9C" w:rsidP="00EA4C9C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4B872" w14:textId="77777777" w:rsidR="00EA4C9C" w:rsidRDefault="00EA4C9C" w:rsidP="00EA4C9C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4DA5C" w14:textId="77777777" w:rsidR="00EA4C9C" w:rsidRDefault="00EA4C9C" w:rsidP="00EA4C9C">
            <w:pPr>
              <w:rPr>
                <w:sz w:val="10"/>
                <w:szCs w:val="10"/>
              </w:rPr>
            </w:pPr>
          </w:p>
        </w:tc>
      </w:tr>
      <w:tr w:rsidR="00EA4C9C" w14:paraId="15B61EE0" w14:textId="77777777" w:rsidTr="00EA4C9C">
        <w:trPr>
          <w:trHeight w:hRule="exact" w:val="281"/>
        </w:trPr>
        <w:tc>
          <w:tcPr>
            <w:tcW w:w="38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227607" w14:textId="77777777" w:rsidR="00EA4C9C" w:rsidRDefault="00EA4C9C" w:rsidP="00EA4C9C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6CB93" w14:textId="77777777" w:rsidR="00EA4C9C" w:rsidRDefault="00EA4C9C" w:rsidP="00EA4C9C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CA8EF" w14:textId="77777777" w:rsidR="00EA4C9C" w:rsidRDefault="00EA4C9C" w:rsidP="00EA4C9C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39AD31" w14:textId="77777777" w:rsidR="00EA4C9C" w:rsidRDefault="00EA4C9C" w:rsidP="00EA4C9C">
            <w:pPr>
              <w:rPr>
                <w:sz w:val="10"/>
                <w:szCs w:val="10"/>
              </w:rPr>
            </w:pPr>
          </w:p>
        </w:tc>
      </w:tr>
      <w:tr w:rsidR="00EA4C9C" w14:paraId="6AB4278C" w14:textId="77777777" w:rsidTr="00EA4C9C">
        <w:trPr>
          <w:trHeight w:hRule="exact" w:val="288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B2456" w14:textId="77777777" w:rsidR="00EA4C9C" w:rsidRDefault="00EA4C9C" w:rsidP="00EA4C9C">
            <w:pPr>
              <w:pStyle w:val="20"/>
              <w:shd w:val="clear" w:color="auto" w:fill="auto"/>
              <w:spacing w:after="0" w:line="266" w:lineRule="exact"/>
              <w:ind w:firstLine="0"/>
              <w:jc w:val="left"/>
            </w:pPr>
            <w:r>
              <w:rPr>
                <w:rStyle w:val="212pt"/>
              </w:rPr>
              <w:t>Ф. И. О. куратора проекта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DAA1F" w14:textId="77777777" w:rsidR="00EA4C9C" w:rsidRDefault="00EA4C9C" w:rsidP="00EA4C9C">
            <w:pPr>
              <w:rPr>
                <w:sz w:val="10"/>
                <w:szCs w:val="10"/>
              </w:rPr>
            </w:pPr>
          </w:p>
        </w:tc>
      </w:tr>
      <w:tr w:rsidR="00EA4C9C" w14:paraId="3A55FBF7" w14:textId="77777777" w:rsidTr="00EA4C9C">
        <w:trPr>
          <w:trHeight w:hRule="exact" w:val="56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E2038" w14:textId="77777777" w:rsidR="00EA4C9C" w:rsidRDefault="00EA4C9C" w:rsidP="00EA4C9C">
            <w:pPr>
              <w:pStyle w:val="20"/>
              <w:shd w:val="clear" w:color="auto" w:fill="auto"/>
              <w:spacing w:after="0" w:line="277" w:lineRule="exact"/>
              <w:ind w:firstLine="0"/>
              <w:jc w:val="left"/>
            </w:pPr>
            <w:r>
              <w:rPr>
                <w:rStyle w:val="212pt"/>
              </w:rPr>
              <w:t>Должность педагогического работника - куратора проекта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6CF92" w14:textId="77777777" w:rsidR="00EA4C9C" w:rsidRDefault="00EA4C9C" w:rsidP="00EA4C9C">
            <w:pPr>
              <w:rPr>
                <w:sz w:val="10"/>
                <w:szCs w:val="10"/>
              </w:rPr>
            </w:pPr>
          </w:p>
        </w:tc>
      </w:tr>
      <w:tr w:rsidR="00EA4C9C" w14:paraId="24308F1E" w14:textId="77777777" w:rsidTr="00EA4C9C">
        <w:trPr>
          <w:trHeight w:hRule="exact" w:val="56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00A1A" w14:textId="77777777" w:rsidR="00EA4C9C" w:rsidRDefault="00EA4C9C" w:rsidP="00EA4C9C">
            <w:pPr>
              <w:pStyle w:val="20"/>
              <w:shd w:val="clear" w:color="auto" w:fill="auto"/>
              <w:spacing w:after="0" w:line="277" w:lineRule="exact"/>
              <w:ind w:firstLine="0"/>
              <w:jc w:val="left"/>
            </w:pPr>
            <w:r>
              <w:rPr>
                <w:rStyle w:val="212pt"/>
              </w:rPr>
              <w:t>Электронная почта куратора проекта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032FA" w14:textId="77777777" w:rsidR="00EA4C9C" w:rsidRDefault="00EA4C9C" w:rsidP="00EA4C9C">
            <w:pPr>
              <w:rPr>
                <w:sz w:val="10"/>
                <w:szCs w:val="10"/>
              </w:rPr>
            </w:pPr>
          </w:p>
        </w:tc>
      </w:tr>
      <w:tr w:rsidR="00EA4C9C" w14:paraId="74A03067" w14:textId="77777777" w:rsidTr="00EA4C9C">
        <w:trPr>
          <w:trHeight w:hRule="exact" w:val="562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F33C2" w14:textId="77777777" w:rsidR="00EA4C9C" w:rsidRDefault="00EA4C9C" w:rsidP="00EA4C9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"/>
              </w:rPr>
              <w:t>Контактный телефон куратора проекта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18CB7" w14:textId="77777777" w:rsidR="00EA4C9C" w:rsidRDefault="00EA4C9C" w:rsidP="00EA4C9C">
            <w:pPr>
              <w:rPr>
                <w:sz w:val="10"/>
                <w:szCs w:val="10"/>
              </w:rPr>
            </w:pPr>
          </w:p>
        </w:tc>
      </w:tr>
      <w:tr w:rsidR="00EA4C9C" w14:paraId="34082716" w14:textId="77777777" w:rsidTr="00EA4C9C">
        <w:trPr>
          <w:trHeight w:hRule="exact" w:val="1112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DDD39" w14:textId="77777777" w:rsidR="00EA4C9C" w:rsidRDefault="00EA4C9C" w:rsidP="00EA4C9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"/>
              </w:rPr>
              <w:t>Полное наименование образовательной организации (согласно ее уставу), в которой работает куратор проекта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CCACA5" w14:textId="77777777" w:rsidR="00EA4C9C" w:rsidRDefault="00EA4C9C" w:rsidP="00EA4C9C">
            <w:pPr>
              <w:rPr>
                <w:sz w:val="10"/>
                <w:szCs w:val="10"/>
              </w:rPr>
            </w:pPr>
          </w:p>
        </w:tc>
      </w:tr>
      <w:tr w:rsidR="00EA4C9C" w14:paraId="0A373992" w14:textId="77777777" w:rsidTr="00EA4C9C">
        <w:trPr>
          <w:trHeight w:hRule="exact" w:val="842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0351C" w14:textId="77777777" w:rsidR="00EA4C9C" w:rsidRDefault="00EA4C9C" w:rsidP="00EA4C9C">
            <w:pPr>
              <w:pStyle w:val="20"/>
              <w:shd w:val="clear" w:color="auto" w:fill="auto"/>
              <w:spacing w:after="0" w:line="277" w:lineRule="exact"/>
              <w:ind w:firstLine="0"/>
              <w:jc w:val="left"/>
            </w:pPr>
            <w:r>
              <w:rPr>
                <w:rStyle w:val="212pt"/>
              </w:rPr>
              <w:lastRenderedPageBreak/>
              <w:t>Индекс и почтовый адрес образовательной организации, в которой работает куратор проекта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23CE7" w14:textId="77777777" w:rsidR="00EA4C9C" w:rsidRDefault="00EA4C9C" w:rsidP="00EA4C9C">
            <w:pPr>
              <w:rPr>
                <w:sz w:val="10"/>
                <w:szCs w:val="10"/>
              </w:rPr>
            </w:pPr>
          </w:p>
        </w:tc>
      </w:tr>
      <w:tr w:rsidR="00EA4C9C" w14:paraId="668C82D0" w14:textId="77777777" w:rsidTr="00EA4C9C">
        <w:trPr>
          <w:trHeight w:hRule="exact" w:val="828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84CBE" w14:textId="77777777" w:rsidR="00EA4C9C" w:rsidRDefault="00EA4C9C" w:rsidP="00EA4C9C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"/>
              </w:rPr>
              <w:t>Электронная почта образовательной организации, в которой работает куратор проекта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4B910" w14:textId="77777777" w:rsidR="00EA4C9C" w:rsidRDefault="00EA4C9C" w:rsidP="00EA4C9C">
            <w:pPr>
              <w:rPr>
                <w:sz w:val="10"/>
                <w:szCs w:val="10"/>
              </w:rPr>
            </w:pPr>
          </w:p>
        </w:tc>
      </w:tr>
      <w:tr w:rsidR="00EA4C9C" w14:paraId="7B0A312E" w14:textId="77777777" w:rsidTr="00EA4C9C">
        <w:trPr>
          <w:trHeight w:hRule="exact" w:val="1141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8343E6" w14:textId="77777777" w:rsidR="00EA4C9C" w:rsidRDefault="00EA4C9C" w:rsidP="00EA4C9C">
            <w:pPr>
              <w:pStyle w:val="20"/>
              <w:shd w:val="clear" w:color="auto" w:fill="auto"/>
              <w:spacing w:after="0" w:line="277" w:lineRule="exact"/>
              <w:ind w:firstLine="0"/>
              <w:jc w:val="left"/>
            </w:pPr>
            <w:r>
              <w:rPr>
                <w:rStyle w:val="212pt"/>
              </w:rPr>
              <w:t>Телефон образовательной организации (с кодом населенного пункта), в которой работает куратор проекта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09C55" w14:textId="77777777" w:rsidR="00EA4C9C" w:rsidRDefault="00EA4C9C" w:rsidP="00EA4C9C">
            <w:pPr>
              <w:rPr>
                <w:sz w:val="10"/>
                <w:szCs w:val="10"/>
              </w:rPr>
            </w:pPr>
          </w:p>
        </w:tc>
      </w:tr>
    </w:tbl>
    <w:p w14:paraId="5CB54258" w14:textId="077DD857" w:rsidR="00337D5D" w:rsidRDefault="00337D5D" w:rsidP="00337D5D">
      <w:pPr>
        <w:jc w:val="center"/>
      </w:pPr>
    </w:p>
    <w:p w14:paraId="2BC48D68" w14:textId="77777777" w:rsidR="00EA4C9C" w:rsidRDefault="00EA4C9C" w:rsidP="00337D5D">
      <w:pPr>
        <w:jc w:val="center"/>
      </w:pPr>
    </w:p>
    <w:p w14:paraId="21628702" w14:textId="77777777" w:rsidR="00337D5D" w:rsidRPr="00337D5D" w:rsidRDefault="00337D5D" w:rsidP="00337D5D"/>
    <w:p w14:paraId="25900E04" w14:textId="77777777" w:rsidR="00EA4C9C" w:rsidRDefault="00EA4C9C" w:rsidP="00EA4C9C"/>
    <w:p w14:paraId="22766481" w14:textId="77777777" w:rsidR="00EA4C9C" w:rsidRDefault="00EA4C9C" w:rsidP="00EA4C9C"/>
    <w:p w14:paraId="32FA736B" w14:textId="65D006B7" w:rsidR="00EA4C9C" w:rsidRDefault="00EA4C9C" w:rsidP="00EA4C9C">
      <w:r>
        <w:t>Руководитель куратора проекта ____________________________/_________________</w:t>
      </w:r>
    </w:p>
    <w:p w14:paraId="4D2A9F72" w14:textId="1968D56A" w:rsidR="00EA4C9C" w:rsidRDefault="00EA4C9C" w:rsidP="00EA4C9C">
      <w:r>
        <w:t xml:space="preserve">                                                            (Ф.И.О. полностью)                     ( подпись)</w:t>
      </w:r>
    </w:p>
    <w:p w14:paraId="7D9A11BE" w14:textId="77777777" w:rsidR="00EA4C9C" w:rsidRDefault="00EA4C9C" w:rsidP="00EA4C9C"/>
    <w:p w14:paraId="1AA79658" w14:textId="77777777" w:rsidR="00EA4C9C" w:rsidRDefault="00EA4C9C" w:rsidP="00EA4C9C"/>
    <w:p w14:paraId="2A3F6C3C" w14:textId="77777777" w:rsidR="00EA4C9C" w:rsidRDefault="00EA4C9C" w:rsidP="00EA4C9C"/>
    <w:p w14:paraId="5E281176" w14:textId="77777777" w:rsidR="00EA4C9C" w:rsidRDefault="00EA4C9C" w:rsidP="00EA4C9C"/>
    <w:p w14:paraId="4232C9A3" w14:textId="0DDB6405" w:rsidR="00EA4C9C" w:rsidRPr="002A2658" w:rsidRDefault="00EA4C9C" w:rsidP="00EA4C9C">
      <w:pPr>
        <w:rPr>
          <w:sz w:val="26"/>
          <w:szCs w:val="26"/>
        </w:rPr>
      </w:pPr>
      <w:r>
        <w:rPr>
          <w:sz w:val="26"/>
          <w:szCs w:val="26"/>
        </w:rPr>
        <w:t>Руководитель ОО</w:t>
      </w:r>
      <w:r w:rsidRPr="002A2658">
        <w:rPr>
          <w:sz w:val="26"/>
          <w:szCs w:val="26"/>
        </w:rPr>
        <w:t xml:space="preserve"> ____________________________/_______</w:t>
      </w:r>
      <w:r w:rsidR="00D9025E">
        <w:rPr>
          <w:sz w:val="26"/>
          <w:szCs w:val="26"/>
        </w:rPr>
        <w:t>_______</w:t>
      </w:r>
      <w:r w:rsidRPr="002A2658">
        <w:rPr>
          <w:sz w:val="26"/>
          <w:szCs w:val="26"/>
        </w:rPr>
        <w:t>__________</w:t>
      </w:r>
    </w:p>
    <w:p w14:paraId="316E5007" w14:textId="6D73C863" w:rsidR="00EA4C9C" w:rsidRDefault="00EA4C9C" w:rsidP="00EA4C9C">
      <w:pPr>
        <w:rPr>
          <w:i/>
          <w:szCs w:val="26"/>
        </w:rPr>
      </w:pPr>
      <w:r w:rsidRPr="002A2658">
        <w:rPr>
          <w:i/>
          <w:szCs w:val="26"/>
        </w:rPr>
        <w:t xml:space="preserve">         </w:t>
      </w:r>
      <w:r>
        <w:rPr>
          <w:i/>
          <w:szCs w:val="26"/>
        </w:rPr>
        <w:t xml:space="preserve">                  </w:t>
      </w:r>
      <w:r w:rsidRPr="002A2658">
        <w:rPr>
          <w:i/>
          <w:szCs w:val="26"/>
        </w:rPr>
        <w:t xml:space="preserve">  </w:t>
      </w:r>
      <w:r w:rsidR="00D9025E">
        <w:rPr>
          <w:i/>
          <w:szCs w:val="26"/>
        </w:rPr>
        <w:t xml:space="preserve">          </w:t>
      </w:r>
      <w:r>
        <w:rPr>
          <w:i/>
          <w:szCs w:val="26"/>
        </w:rPr>
        <w:t xml:space="preserve">МП         </w:t>
      </w:r>
      <w:r w:rsidRPr="002A2658">
        <w:rPr>
          <w:i/>
          <w:szCs w:val="26"/>
        </w:rPr>
        <w:t xml:space="preserve">      (Ф.И.О. полностью)     </w:t>
      </w:r>
      <w:r>
        <w:rPr>
          <w:i/>
          <w:szCs w:val="26"/>
        </w:rPr>
        <w:t xml:space="preserve">                </w:t>
      </w:r>
      <w:r w:rsidRPr="002A2658">
        <w:rPr>
          <w:i/>
          <w:szCs w:val="26"/>
        </w:rPr>
        <w:t>( подпись)</w:t>
      </w:r>
    </w:p>
    <w:p w14:paraId="7000DFE7" w14:textId="77777777" w:rsidR="00EA4C9C" w:rsidRDefault="00EA4C9C" w:rsidP="00EA4C9C">
      <w:pPr>
        <w:rPr>
          <w:i/>
          <w:szCs w:val="26"/>
        </w:rPr>
      </w:pPr>
    </w:p>
    <w:p w14:paraId="6C9A8612" w14:textId="77777777" w:rsidR="00EA4C9C" w:rsidRPr="002A2658" w:rsidRDefault="00EA4C9C" w:rsidP="00EA4C9C">
      <w:pPr>
        <w:rPr>
          <w:i/>
          <w:szCs w:val="26"/>
        </w:rPr>
      </w:pPr>
    </w:p>
    <w:p w14:paraId="140C5E81" w14:textId="290514C4" w:rsidR="00EA4C9C" w:rsidRPr="004A61F6" w:rsidRDefault="00EA4C9C" w:rsidP="004A61F6">
      <w:pPr>
        <w:jc w:val="right"/>
        <w:rPr>
          <w:sz w:val="26"/>
          <w:szCs w:val="26"/>
        </w:rPr>
      </w:pPr>
      <w:r w:rsidRPr="002A2658">
        <w:rPr>
          <w:sz w:val="26"/>
          <w:szCs w:val="26"/>
        </w:rPr>
        <w:t>«___» _____________ 202</w:t>
      </w:r>
      <w:r>
        <w:rPr>
          <w:sz w:val="26"/>
          <w:szCs w:val="26"/>
        </w:rPr>
        <w:t>2</w:t>
      </w:r>
      <w:r w:rsidR="004A61F6">
        <w:rPr>
          <w:sz w:val="26"/>
          <w:szCs w:val="26"/>
        </w:rPr>
        <w:t xml:space="preserve"> г.</w:t>
      </w:r>
    </w:p>
    <w:p w14:paraId="399233BC" w14:textId="77777777" w:rsidR="00EA4C9C" w:rsidRDefault="00EA4C9C" w:rsidP="00EA4C9C"/>
    <w:p w14:paraId="627FB92D" w14:textId="77777777" w:rsidR="00EA4C9C" w:rsidRDefault="00EA4C9C" w:rsidP="00EA4C9C"/>
    <w:p w14:paraId="7733AE81" w14:textId="77777777" w:rsidR="00EA4C9C" w:rsidRDefault="00EA4C9C" w:rsidP="00EA4C9C"/>
    <w:p w14:paraId="14BA7FC1" w14:textId="77777777" w:rsidR="00EA4C9C" w:rsidRDefault="00EA4C9C" w:rsidP="00EA4C9C"/>
    <w:p w14:paraId="36EB16DE" w14:textId="1B530BCF" w:rsidR="00765FB3" w:rsidRPr="00337D5D" w:rsidRDefault="004A61F6" w:rsidP="004A61F6">
      <w:pPr>
        <w:jc w:val="center"/>
      </w:pPr>
      <w:r>
        <w:t>____________</w:t>
      </w: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C2648" w14:textId="77777777" w:rsidR="009D532A" w:rsidRDefault="009D532A">
      <w:r>
        <w:separator/>
      </w:r>
    </w:p>
  </w:endnote>
  <w:endnote w:type="continuationSeparator" w:id="0">
    <w:p w14:paraId="7EC1641B" w14:textId="77777777" w:rsidR="009D532A" w:rsidRDefault="009D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9A882" w14:textId="49B0C8BD" w:rsidR="007E55CB" w:rsidRPr="007E55CB" w:rsidRDefault="007E55CB" w:rsidP="007E55CB">
    <w:pPr>
      <w:pStyle w:val="a9"/>
      <w:divId w:val="1787307210"/>
      <w:rPr>
        <w:sz w:val="20"/>
        <w:szCs w:val="20"/>
      </w:rPr>
    </w:pPr>
    <w:r>
      <w:rPr>
        <w:rFonts w:cs="Arial"/>
        <w:b/>
        <w:szCs w:val="18"/>
      </w:rPr>
      <w:t>3.12-277-р (п)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Content>
        <w:r>
          <w:rPr>
            <w:rFonts w:cs="Arial"/>
            <w:szCs w:val="18"/>
          </w:rPr>
          <w:t xml:space="preserve"> 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677F2" w14:textId="77777777" w:rsidR="009D532A" w:rsidRDefault="009D532A">
      <w:r>
        <w:separator/>
      </w:r>
    </w:p>
  </w:footnote>
  <w:footnote w:type="continuationSeparator" w:id="0">
    <w:p w14:paraId="4FF2872C" w14:textId="77777777" w:rsidR="009D532A" w:rsidRDefault="009D5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7777777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7E55CB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2D447F"/>
    <w:rsid w:val="00333F0B"/>
    <w:rsid w:val="00337D5D"/>
    <w:rsid w:val="003911E3"/>
    <w:rsid w:val="003C3E4D"/>
    <w:rsid w:val="00435DAE"/>
    <w:rsid w:val="00453A25"/>
    <w:rsid w:val="004A61F6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7E55CB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9D532A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025E"/>
    <w:rsid w:val="00D948DD"/>
    <w:rsid w:val="00DC2988"/>
    <w:rsid w:val="00E43D42"/>
    <w:rsid w:val="00E44CAC"/>
    <w:rsid w:val="00E56736"/>
    <w:rsid w:val="00EA335E"/>
    <w:rsid w:val="00EA4C9C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F2CA1901-107E-4ACA-AE1D-904330E9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A4C9C"/>
    <w:rPr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EA4C9C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4C9C"/>
    <w:pPr>
      <w:widowControl w:val="0"/>
      <w:shd w:val="clear" w:color="auto" w:fill="FFFFFF"/>
      <w:spacing w:after="720" w:line="538" w:lineRule="exact"/>
      <w:ind w:hanging="600"/>
      <w:jc w:val="center"/>
    </w:pPr>
    <w:rPr>
      <w:sz w:val="28"/>
      <w:szCs w:val="28"/>
    </w:rPr>
  </w:style>
  <w:style w:type="character" w:customStyle="1" w:styleId="2Exact">
    <w:name w:val="Основной текст (2) Exact"/>
    <w:basedOn w:val="a0"/>
    <w:rsid w:val="00EA4C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4D"/>
    <w:rsid w:val="00295EF9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Серкова А.С</cp:lastModifiedBy>
  <cp:revision>10</cp:revision>
  <cp:lastPrinted>2008-03-14T00:47:00Z</cp:lastPrinted>
  <dcterms:created xsi:type="dcterms:W3CDTF">2016-04-18T22:59:00Z</dcterms:created>
  <dcterms:modified xsi:type="dcterms:W3CDTF">2022-03-04T02:56:00Z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